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5B" w:rsidRPr="00B84E5B" w:rsidRDefault="00B84E5B" w:rsidP="00B84E5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</w:pPr>
      <w:r w:rsidRPr="00B84E5B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 xml:space="preserve">Фасадная </w:t>
      </w:r>
      <w:proofErr w:type="spellStart"/>
      <w:r w:rsidRPr="00B84E5B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>стеклосетка</w:t>
      </w:r>
      <w:proofErr w:type="spellEnd"/>
      <w:r w:rsidRPr="00B84E5B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 xml:space="preserve"> TG-TEXTOLAN 12</w:t>
      </w:r>
    </w:p>
    <w:p w:rsidR="00B84E5B" w:rsidRPr="00B84E5B" w:rsidRDefault="00B84E5B" w:rsidP="00B84E5B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1350"/>
      </w:tblGrid>
      <w:tr w:rsidR="00B84E5B" w:rsidRPr="00B84E5B">
        <w:trPr>
          <w:tblCellSpacing w:w="0" w:type="dxa"/>
        </w:trPr>
        <w:tc>
          <w:tcPr>
            <w:tcW w:w="0" w:type="auto"/>
            <w:hideMark/>
          </w:tcPr>
          <w:p w:rsidR="00B84E5B" w:rsidRPr="00B84E5B" w:rsidRDefault="00B84E5B" w:rsidP="00B8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781050" cy="952500"/>
                  <wp:effectExtent l="19050" t="0" r="0" b="0"/>
                  <wp:docPr id="1" name="Рисунок 1" descr="http://tutteplo.ru/images/Textilg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Textilg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E5B" w:rsidRPr="00B84E5B" w:rsidRDefault="00B84E5B" w:rsidP="00B84E5B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 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Портал теплоизоляции  </w:t>
      </w:r>
      <w:hyperlink r:id="rId5" w:history="1">
        <w:r w:rsidRPr="00B84E5B">
          <w:rPr>
            <w:rFonts w:ascii="Tahoma" w:eastAsia="Times New Roman" w:hAnsi="Tahoma" w:cs="Tahoma"/>
            <w:color w:val="02569C"/>
            <w:sz w:val="15"/>
            <w:u w:val="single"/>
            <w:lang w:eastAsia="ru-RU"/>
          </w:rPr>
          <w:t>www.tutteplo.tu</w:t>
        </w:r>
      </w:hyperlink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представляет - Сетки стеклотканевые армирующие </w:t>
      </w:r>
      <w:proofErr w:type="spellStart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TG-Textolan</w:t>
      </w:r>
      <w:proofErr w:type="spellEnd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производства компании </w:t>
      </w:r>
      <w:proofErr w:type="spellStart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Textilglas</w:t>
      </w:r>
      <w:proofErr w:type="spellEnd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GmbH</w:t>
      </w:r>
      <w:proofErr w:type="spellEnd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</w:t>
      </w:r>
      <w:proofErr w:type="spellStart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Гемания</w:t>
      </w:r>
      <w:proofErr w:type="spellEnd"/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Сетки стеклотканевые армирующие TG- TEXTOLAN марок TG 12, TG 15 , TG 16 и 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TG 17/1(</w:t>
      </w:r>
      <w:proofErr w:type="gramStart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панцирная</w:t>
      </w:r>
      <w:proofErr w:type="gramEnd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) для систем фасадного утепления.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B84E5B" w:rsidRPr="00B84E5B">
        <w:trPr>
          <w:tblCellSpacing w:w="0" w:type="dxa"/>
        </w:trPr>
        <w:tc>
          <w:tcPr>
            <w:tcW w:w="0" w:type="auto"/>
            <w:hideMark/>
          </w:tcPr>
          <w:p w:rsidR="00B84E5B" w:rsidRPr="00B84E5B" w:rsidRDefault="00B84E5B" w:rsidP="00B8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857500" cy="1990725"/>
                  <wp:effectExtent l="19050" t="0" r="0" b="0"/>
                  <wp:docPr id="2" name="Рисунок 2" descr="http://tutteplo.ru/images/TextilglasTG12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TextilglasTG12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b/>
          <w:bCs/>
          <w:color w:val="000000"/>
          <w:sz w:val="15"/>
          <w:u w:val="single"/>
          <w:lang w:eastAsia="ru-RU"/>
        </w:rPr>
        <w:t>Сетка стеклотканевая армирующая TG- TEXTOLAN TG 12 для систем фасадного утепления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ТС-07-1331-06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B84E5B" w:rsidRPr="00B84E5B">
        <w:trPr>
          <w:tblCellSpacing w:w="0" w:type="dxa"/>
        </w:trPr>
        <w:tc>
          <w:tcPr>
            <w:tcW w:w="0" w:type="auto"/>
            <w:hideMark/>
          </w:tcPr>
          <w:p w:rsidR="00B84E5B" w:rsidRPr="00B84E5B" w:rsidRDefault="00B84E5B" w:rsidP="00B8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857500" cy="2019300"/>
                  <wp:effectExtent l="19050" t="0" r="0" b="0"/>
                  <wp:docPr id="3" name="Рисунок 3" descr="http://tutteplo.ru/images/TextilglasTG15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TextilglasTG15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b/>
          <w:bCs/>
          <w:color w:val="000000"/>
          <w:sz w:val="15"/>
          <w:u w:val="single"/>
          <w:lang w:eastAsia="ru-RU"/>
        </w:rPr>
        <w:t>Сетка стеклотканевая армирующая TG- TEXTOLAN TG 12 для систем фасадного утепления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ТС-07-1331-06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B84E5B" w:rsidRPr="00B84E5B">
        <w:trPr>
          <w:tblCellSpacing w:w="0" w:type="dxa"/>
        </w:trPr>
        <w:tc>
          <w:tcPr>
            <w:tcW w:w="0" w:type="auto"/>
            <w:hideMark/>
          </w:tcPr>
          <w:p w:rsidR="00B84E5B" w:rsidRPr="00B84E5B" w:rsidRDefault="00B84E5B" w:rsidP="00B8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857500" cy="1924050"/>
                  <wp:effectExtent l="19050" t="0" r="0" b="0"/>
                  <wp:docPr id="4" name="Рисунок 4" descr="http://tutteplo.ru/images/TextilglasTG16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eplo.ru/images/TextilglasTG16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b/>
          <w:bCs/>
          <w:color w:val="000000"/>
          <w:sz w:val="15"/>
          <w:u w:val="single"/>
          <w:lang w:eastAsia="ru-RU"/>
        </w:rPr>
        <w:t>Сетка стеклотканевая армирующая TG- TEXTOLAN TG 12 для систем фасадного утепления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ТС-07-1331-06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B84E5B" w:rsidRPr="00B84E5B">
        <w:trPr>
          <w:tblCellSpacing w:w="0" w:type="dxa"/>
        </w:trPr>
        <w:tc>
          <w:tcPr>
            <w:tcW w:w="0" w:type="auto"/>
            <w:hideMark/>
          </w:tcPr>
          <w:p w:rsidR="00B84E5B" w:rsidRPr="00B84E5B" w:rsidRDefault="00B84E5B" w:rsidP="00B8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2857500" cy="2019300"/>
                  <wp:effectExtent l="19050" t="0" r="0" b="0"/>
                  <wp:docPr id="5" name="Рисунок 5" descr="http://tutteplo.ru/images/TextilglasTG17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tteplo.ru/images/TextilglasTG17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b/>
          <w:bCs/>
          <w:color w:val="000000"/>
          <w:sz w:val="15"/>
          <w:u w:val="single"/>
          <w:lang w:eastAsia="ru-RU"/>
        </w:rPr>
        <w:t>Сетка стеклотканевая армирующая TG- TEXTOLAN TG 17/1 для систем фасадного утепления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ТС-07-1331-06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Панцирная сетка отвечает наиболее высоким требованиям по прочности, обеспечивает дополнительную стабильность в областях повышенной механической нагрузки. 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Армирующие сетки для систем «мокрого» утепления фасадов и наружных отделочных работ предназначены для надежного армирования штукатурного слоя на внешних стенах зданий.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B84E5B" w:rsidRPr="00B84E5B">
        <w:trPr>
          <w:tblCellSpacing w:w="0" w:type="dxa"/>
        </w:trPr>
        <w:tc>
          <w:tcPr>
            <w:tcW w:w="0" w:type="auto"/>
            <w:hideMark/>
          </w:tcPr>
          <w:p w:rsidR="00B84E5B" w:rsidRPr="00B84E5B" w:rsidRDefault="00B84E5B" w:rsidP="00B8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857500" cy="2143125"/>
                  <wp:effectExtent l="19050" t="0" r="0" b="0"/>
                  <wp:docPr id="6" name="Рисунок 6" descr="http://tutteplo.ru/images/TextilglasSetka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tteplo.ru/images/TextilglasSetka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Фасадные стеклотканевые сетки </w:t>
      </w:r>
      <w:proofErr w:type="spellStart"/>
      <w:r w:rsidRPr="00B84E5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TG-Textilglas</w:t>
      </w:r>
      <w:proofErr w:type="spellEnd"/>
      <w:r w:rsidRPr="00B84E5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</w:t>
      </w: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обладают рядом отличительных характеристик, гарантирующих безупречное качество стабильности теплоизоляционной системы: 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· имеют высокую сопротивляемость к разрывам и растяжениям 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· способствуют преодолению внутренних напряжений, вызываемых резкими перепадами температуры и влажности воздуха 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· благодаря особой обработке полимерами обладают высокой устойчивостью к воздействию щелочных компонентов даже в условиях повышенной влажности 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· предохраняют от образования трещин в штукатурном слое при любых климатических условиях </w:t>
      </w:r>
    </w:p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Армирующие сетки </w:t>
      </w:r>
      <w:proofErr w:type="spellStart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TG-Textilglas</w:t>
      </w:r>
      <w:proofErr w:type="spellEnd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для надёжного армирования любых поверхностей.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B84E5B" w:rsidRPr="00B84E5B">
        <w:trPr>
          <w:tblCellSpacing w:w="0" w:type="dxa"/>
        </w:trPr>
        <w:tc>
          <w:tcPr>
            <w:tcW w:w="0" w:type="auto"/>
            <w:hideMark/>
          </w:tcPr>
          <w:p w:rsidR="00B84E5B" w:rsidRPr="00B84E5B" w:rsidRDefault="00B84E5B" w:rsidP="00B8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857500" cy="2143125"/>
                  <wp:effectExtent l="19050" t="0" r="0" b="0"/>
                  <wp:docPr id="7" name="Рисунок 7" descr="http://tutteplo.ru/images/TextilglasSetkaFoto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tteplo.ru/images/TextilglasSetkaFoto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C </w:t>
      </w:r>
      <w:proofErr w:type="spellStart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теклотканевая</w:t>
      </w:r>
      <w:proofErr w:type="spellEnd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сетка используется для надёжного армирования штукатурного слоя на внешних и внутренних стенах зданий, а также для «мокрого» утепления фасадов. Кроме того, она особенно эффективна при реконструкции старых зданий.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B84E5B" w:rsidRPr="00B84E5B">
        <w:trPr>
          <w:tblCellSpacing w:w="0" w:type="dxa"/>
        </w:trPr>
        <w:tc>
          <w:tcPr>
            <w:tcW w:w="0" w:type="auto"/>
            <w:hideMark/>
          </w:tcPr>
          <w:p w:rsidR="00B84E5B" w:rsidRPr="00B84E5B" w:rsidRDefault="00B84E5B" w:rsidP="00B8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2857500" cy="2143125"/>
                  <wp:effectExtent l="19050" t="0" r="0" b="0"/>
                  <wp:docPr id="8" name="Рисунок 8" descr="http://tutteplo.ru/images/TextilglasSetkaFoto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utteplo.ru/images/TextilglasSetkaFoto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E5B" w:rsidRPr="00B84E5B" w:rsidRDefault="00B84E5B" w:rsidP="00B84E5B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C </w:t>
      </w:r>
      <w:proofErr w:type="spellStart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теклосетка</w:t>
      </w:r>
      <w:proofErr w:type="spellEnd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TG - TEXTOLAN может быть </w:t>
      </w:r>
      <w:proofErr w:type="gramStart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использована</w:t>
      </w:r>
      <w:proofErr w:type="gramEnd"/>
      <w:r w:rsidRPr="00B84E5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во всех системах фасадного утепления. Данные системы предназначены для повышения термического сопротивления наружных стен зданий и являются самым эффективным методом сбережения тепловой энергии. Улучшает механическую прочность штукатурного слоя, надёжно защищая от образования трещин.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B84E5B" w:rsidRPr="00B84E5B">
        <w:trPr>
          <w:tblCellSpacing w:w="0" w:type="dxa"/>
        </w:trPr>
        <w:tc>
          <w:tcPr>
            <w:tcW w:w="0" w:type="auto"/>
            <w:hideMark/>
          </w:tcPr>
          <w:p w:rsidR="00B84E5B" w:rsidRPr="00B84E5B" w:rsidRDefault="00B84E5B" w:rsidP="00B8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857500" cy="1914525"/>
                  <wp:effectExtent l="19050" t="0" r="0" b="0"/>
                  <wp:docPr id="9" name="Рисунок 9" descr="http://tutteplo.ru/images/TextilglasSetkaFoto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utteplo.ru/images/TextilglasSetkaFoto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964" w:rsidRDefault="00334964"/>
    <w:p w:rsidR="00B84E5B" w:rsidRDefault="00B84E5B"/>
    <w:sectPr w:rsidR="00B84E5B" w:rsidSect="003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5B"/>
    <w:rsid w:val="00334964"/>
    <w:rsid w:val="00B8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4"/>
  </w:style>
  <w:style w:type="paragraph" w:styleId="1">
    <w:name w:val="heading 1"/>
    <w:basedOn w:val="a"/>
    <w:link w:val="10"/>
    <w:uiPriority w:val="9"/>
    <w:qFormat/>
    <w:rsid w:val="00B8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5B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B84E5B"/>
    <w:rPr>
      <w:color w:val="02569C"/>
      <w:u w:val="single"/>
    </w:rPr>
  </w:style>
  <w:style w:type="character" w:styleId="a4">
    <w:name w:val="Strong"/>
    <w:basedOn w:val="a0"/>
    <w:uiPriority w:val="22"/>
    <w:qFormat/>
    <w:rsid w:val="00B84E5B"/>
    <w:rPr>
      <w:b/>
      <w:bCs/>
    </w:rPr>
  </w:style>
  <w:style w:type="paragraph" w:styleId="a5">
    <w:name w:val="Normal (Web)"/>
    <w:basedOn w:val="a"/>
    <w:uiPriority w:val="99"/>
    <w:semiHidden/>
    <w:unhideWhenUsed/>
    <w:rsid w:val="00B84E5B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tutteplo.t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2015-05-04T09:43:00Z</dcterms:created>
  <dcterms:modified xsi:type="dcterms:W3CDTF">2015-05-04T09:43:00Z</dcterms:modified>
</cp:coreProperties>
</file>